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90" w:rsidRDefault="00C01807" w:rsidP="00C01807">
      <w:pPr>
        <w:jc w:val="center"/>
        <w:rPr>
          <w:b/>
          <w:lang w:val="en-GB"/>
        </w:rPr>
      </w:pPr>
      <w:r>
        <w:rPr>
          <w:b/>
          <w:lang w:val="en-GB"/>
        </w:rPr>
        <w:t>CATSHILL VILLAGE SURGERY</w:t>
      </w:r>
    </w:p>
    <w:p w:rsidR="00C01807" w:rsidRDefault="00C01807" w:rsidP="00C01807">
      <w:pPr>
        <w:jc w:val="center"/>
        <w:rPr>
          <w:b/>
          <w:lang w:val="en-GB"/>
        </w:rPr>
      </w:pPr>
      <w:r>
        <w:rPr>
          <w:b/>
          <w:lang w:val="en-GB"/>
        </w:rPr>
        <w:t>PATIENT PARTICIPATION REPORT &amp; SURVEY RESULTS 2013/14</w:t>
      </w:r>
    </w:p>
    <w:p w:rsidR="00C01807" w:rsidRDefault="00C01807" w:rsidP="00C01807">
      <w:pPr>
        <w:jc w:val="center"/>
        <w:rPr>
          <w:b/>
          <w:lang w:val="en-GB"/>
        </w:rPr>
      </w:pPr>
    </w:p>
    <w:p w:rsidR="00BC6A22" w:rsidRDefault="00BC6A22" w:rsidP="00C0180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Introduction</w:t>
      </w:r>
    </w:p>
    <w:p w:rsidR="00BC6A22" w:rsidRDefault="00BC6A22" w:rsidP="00C01807">
      <w:pPr>
        <w:rPr>
          <w:b/>
          <w:u w:val="single"/>
          <w:lang w:val="en-GB"/>
        </w:rPr>
      </w:pPr>
    </w:p>
    <w:p w:rsidR="00BC6A22" w:rsidRDefault="00C01807" w:rsidP="00C01807">
      <w:pPr>
        <w:rPr>
          <w:lang w:val="en-GB"/>
        </w:rPr>
      </w:pPr>
      <w:r>
        <w:rPr>
          <w:lang w:val="en-GB"/>
        </w:rPr>
        <w:t xml:space="preserve">Our Patient Participation Group has now been in place for almost 2 years.  We continue to advertise for new members – all patients are welcome to join. </w:t>
      </w:r>
      <w:r w:rsidR="00BC6A22">
        <w:rPr>
          <w:lang w:val="en-GB"/>
        </w:rPr>
        <w:t xml:space="preserve"> The group meets quarterly with a Doctor and the Practice Manager, however we also operate the group on a virtual basis as many patients are unable to attend meetings due to work commitments and we communicate electronically with the whole group on a regular basis.  Our group currently consists of 10 members.</w:t>
      </w:r>
    </w:p>
    <w:p w:rsidR="00BC6A22" w:rsidRDefault="00BC6A22" w:rsidP="00C01807">
      <w:pPr>
        <w:rPr>
          <w:lang w:val="en-GB"/>
        </w:rPr>
      </w:pPr>
    </w:p>
    <w:p w:rsidR="00BC6A22" w:rsidRPr="00BC6A22" w:rsidRDefault="00BC6A22" w:rsidP="00C0180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Patient Survey</w:t>
      </w:r>
    </w:p>
    <w:p w:rsidR="00BC6A22" w:rsidRDefault="00BC6A22" w:rsidP="00C01807">
      <w:pPr>
        <w:rPr>
          <w:lang w:val="en-GB"/>
        </w:rPr>
      </w:pPr>
    </w:p>
    <w:p w:rsidR="00C00D47" w:rsidRDefault="00BC6A22" w:rsidP="00C01807">
      <w:pPr>
        <w:rPr>
          <w:lang w:val="en-GB"/>
        </w:rPr>
      </w:pPr>
      <w:r>
        <w:rPr>
          <w:lang w:val="en-GB"/>
        </w:rPr>
        <w:t>At the beginning of January 2014 a draft survey was distributed to the virtual group for consultati</w:t>
      </w:r>
      <w:r w:rsidR="00C00D47">
        <w:rPr>
          <w:lang w:val="en-GB"/>
        </w:rPr>
        <w:t>on on the areas to be included and possible questions.  The</w:t>
      </w:r>
      <w:r w:rsidR="00A139E3">
        <w:rPr>
          <w:lang w:val="en-GB"/>
        </w:rPr>
        <w:t xml:space="preserve"> survey</w:t>
      </w:r>
      <w:r w:rsidR="00C00D47">
        <w:rPr>
          <w:lang w:val="en-GB"/>
        </w:rPr>
        <w:t xml:space="preserve"> circulated </w:t>
      </w:r>
      <w:r w:rsidR="007A0F94">
        <w:rPr>
          <w:lang w:val="en-GB"/>
        </w:rPr>
        <w:t>was</w:t>
      </w:r>
      <w:r w:rsidR="00A139E3">
        <w:rPr>
          <w:lang w:val="en-GB"/>
        </w:rPr>
        <w:t xml:space="preserve"> around online access and</w:t>
      </w:r>
      <w:r w:rsidR="00C00D47">
        <w:rPr>
          <w:lang w:val="en-GB"/>
        </w:rPr>
        <w:t xml:space="preserve"> following discussion it</w:t>
      </w:r>
      <w:r w:rsidR="00B30230">
        <w:rPr>
          <w:lang w:val="en-GB"/>
        </w:rPr>
        <w:t xml:space="preserve"> was agreed</w:t>
      </w:r>
      <w:r w:rsidR="00A139E3">
        <w:rPr>
          <w:lang w:val="en-GB"/>
        </w:rPr>
        <w:t xml:space="preserve"> this was a good idea as it would promote the practice website and may even encourage patients to join the group. </w:t>
      </w:r>
      <w:r w:rsidR="00C00D47">
        <w:rPr>
          <w:lang w:val="en-GB"/>
        </w:rPr>
        <w:t xml:space="preserve">  There were a number of comments around the wording of the suggested questions and the questions were subsequently amended to reflect the Group’s comments.  </w:t>
      </w:r>
    </w:p>
    <w:p w:rsidR="00C00D47" w:rsidRDefault="00C00D47" w:rsidP="00C01807">
      <w:pPr>
        <w:rPr>
          <w:lang w:val="en-GB"/>
        </w:rPr>
      </w:pPr>
    </w:p>
    <w:p w:rsidR="00A139E3" w:rsidRDefault="00A139E3" w:rsidP="00C01807">
      <w:pPr>
        <w:rPr>
          <w:lang w:val="en-GB"/>
        </w:rPr>
      </w:pPr>
      <w:r>
        <w:rPr>
          <w:lang w:val="en-GB"/>
        </w:rPr>
        <w:t xml:space="preserve">Once the survey was agreed it was </w:t>
      </w:r>
      <w:r w:rsidR="00C00D47">
        <w:rPr>
          <w:lang w:val="en-GB"/>
        </w:rPr>
        <w:t xml:space="preserve">distributed at the end of January 2014.  Paper copies were distributed to all patients who attended the surgery and notices were placed around the surgery promoting the survey.  A link to the survey was also posted on the practice website.  </w:t>
      </w:r>
      <w:r>
        <w:rPr>
          <w:lang w:val="en-GB"/>
        </w:rPr>
        <w:t xml:space="preserve">We received a total of 140 responses </w:t>
      </w:r>
      <w:r w:rsidR="006D2E90">
        <w:rPr>
          <w:lang w:val="en-GB"/>
        </w:rPr>
        <w:t>which represents 2.83% of our practice population.</w:t>
      </w:r>
    </w:p>
    <w:p w:rsidR="006D2E90" w:rsidRDefault="006D2E90" w:rsidP="00C01807">
      <w:pPr>
        <w:rPr>
          <w:lang w:val="en-GB"/>
        </w:rPr>
      </w:pPr>
    </w:p>
    <w:p w:rsidR="006D2E90" w:rsidRDefault="006D2E90" w:rsidP="00C01807">
      <w:pPr>
        <w:rPr>
          <w:b/>
          <w:u w:val="single"/>
          <w:lang w:val="en-GB"/>
        </w:rPr>
      </w:pPr>
      <w:r w:rsidRPr="006D2E90">
        <w:rPr>
          <w:b/>
          <w:u w:val="single"/>
          <w:lang w:val="en-GB"/>
        </w:rPr>
        <w:t>Survey Results</w:t>
      </w:r>
    </w:p>
    <w:p w:rsidR="006D2E90" w:rsidRDefault="006D2E90" w:rsidP="00C01807">
      <w:pPr>
        <w:rPr>
          <w:b/>
          <w:u w:val="single"/>
          <w:lang w:val="en-GB"/>
        </w:rPr>
      </w:pPr>
    </w:p>
    <w:p w:rsidR="006D2E90" w:rsidRDefault="006D2E90" w:rsidP="00C01807">
      <w:pPr>
        <w:rPr>
          <w:lang w:val="en-GB"/>
        </w:rPr>
      </w:pPr>
      <w:r>
        <w:rPr>
          <w:lang w:val="en-GB"/>
        </w:rPr>
        <w:t>The survey results were as follows:</w:t>
      </w:r>
    </w:p>
    <w:p w:rsidR="006D2E90" w:rsidRDefault="006D2E90" w:rsidP="00C01807">
      <w:pPr>
        <w:rPr>
          <w:lang w:val="en-GB"/>
        </w:rPr>
      </w:pPr>
    </w:p>
    <w:p w:rsidR="009C0A70" w:rsidRDefault="009C0A70" w:rsidP="00C01807">
      <w:pPr>
        <w:rPr>
          <w:b/>
          <w:lang w:val="en-GB"/>
        </w:rPr>
      </w:pPr>
      <w:r>
        <w:rPr>
          <w:b/>
          <w:lang w:val="en-GB"/>
        </w:rPr>
        <w:t>Q1</w:t>
      </w:r>
      <w:r>
        <w:rPr>
          <w:b/>
          <w:lang w:val="en-GB"/>
        </w:rPr>
        <w:tab/>
        <w:t>Do you have access to the internet?</w:t>
      </w:r>
    </w:p>
    <w:p w:rsidR="009C0A70" w:rsidRPr="009C0A70" w:rsidRDefault="009C0A70" w:rsidP="00C01807">
      <w:pPr>
        <w:rPr>
          <w:b/>
          <w:lang w:val="en-GB"/>
        </w:rPr>
      </w:pPr>
    </w:p>
    <w:p w:rsidR="006D2E90" w:rsidRDefault="006D2E90" w:rsidP="009C0A70">
      <w:pPr>
        <w:ind w:firstLine="720"/>
        <w:rPr>
          <w:i/>
          <w:lang w:val="en-GB"/>
        </w:rPr>
      </w:pPr>
      <w:r>
        <w:rPr>
          <w:i/>
          <w:lang w:val="en-GB"/>
        </w:rPr>
        <w:t>89.3% stated that they have access to the internet</w:t>
      </w:r>
      <w:r w:rsidR="009C0A70">
        <w:rPr>
          <w:i/>
          <w:lang w:val="en-GB"/>
        </w:rPr>
        <w:t xml:space="preserve"> </w:t>
      </w:r>
    </w:p>
    <w:p w:rsidR="009C0A70" w:rsidRDefault="009C0A70" w:rsidP="009C0A70">
      <w:pPr>
        <w:ind w:firstLine="720"/>
        <w:rPr>
          <w:i/>
          <w:lang w:val="en-GB"/>
        </w:rPr>
      </w:pPr>
      <w:r>
        <w:rPr>
          <w:i/>
          <w:lang w:val="en-GB"/>
        </w:rPr>
        <w:t>10.7% stated that they do not have access to the internet</w:t>
      </w:r>
    </w:p>
    <w:p w:rsidR="009C0A70" w:rsidRDefault="009C0A70" w:rsidP="009C0A70">
      <w:pPr>
        <w:ind w:firstLine="720"/>
        <w:rPr>
          <w:i/>
          <w:lang w:val="en-GB"/>
        </w:rPr>
      </w:pPr>
    </w:p>
    <w:p w:rsidR="006D2E90" w:rsidRDefault="009C0A70" w:rsidP="00C01807">
      <w:pPr>
        <w:rPr>
          <w:b/>
          <w:lang w:val="en-GB"/>
        </w:rPr>
      </w:pPr>
      <w:r>
        <w:rPr>
          <w:b/>
          <w:lang w:val="en-GB"/>
        </w:rPr>
        <w:t>Q2</w:t>
      </w:r>
      <w:r>
        <w:rPr>
          <w:b/>
          <w:lang w:val="en-GB"/>
        </w:rPr>
        <w:tab/>
        <w:t>Do you use the practice website?</w:t>
      </w:r>
    </w:p>
    <w:p w:rsidR="009C0A70" w:rsidRPr="009C0A70" w:rsidRDefault="009C0A70" w:rsidP="00C01807">
      <w:pPr>
        <w:rPr>
          <w:b/>
          <w:lang w:val="en-GB"/>
        </w:rPr>
      </w:pPr>
    </w:p>
    <w:p w:rsidR="006D2E90" w:rsidRDefault="006D2E90" w:rsidP="009C0A70">
      <w:pPr>
        <w:ind w:left="720"/>
        <w:rPr>
          <w:i/>
          <w:lang w:val="en-GB"/>
        </w:rPr>
      </w:pPr>
      <w:r>
        <w:rPr>
          <w:i/>
          <w:lang w:val="en-GB"/>
        </w:rPr>
        <w:t>58.4% of those patients with access to the internet stated they use the practice website</w:t>
      </w:r>
    </w:p>
    <w:p w:rsidR="006D2E90" w:rsidRDefault="006D2E90" w:rsidP="00C01807">
      <w:pPr>
        <w:rPr>
          <w:i/>
          <w:lang w:val="en-GB"/>
        </w:rPr>
      </w:pPr>
    </w:p>
    <w:p w:rsidR="009C0A70" w:rsidRDefault="002E64EC" w:rsidP="00C01807">
      <w:pPr>
        <w:rPr>
          <w:b/>
          <w:lang w:val="en-GB"/>
        </w:rPr>
      </w:pPr>
      <w:r>
        <w:rPr>
          <w:b/>
          <w:lang w:val="en-GB"/>
        </w:rPr>
        <w:t>Q3</w:t>
      </w:r>
      <w:r>
        <w:rPr>
          <w:b/>
          <w:lang w:val="en-GB"/>
        </w:rPr>
        <w:tab/>
        <w:t>If you use or have used the practice website what is the reason for this?</w:t>
      </w:r>
    </w:p>
    <w:p w:rsidR="006D2E90" w:rsidRDefault="006D2E90" w:rsidP="00C01807">
      <w:pPr>
        <w:rPr>
          <w:i/>
          <w:lang w:val="en-GB"/>
        </w:rPr>
      </w:pPr>
    </w:p>
    <w:p w:rsidR="006D2E90" w:rsidRDefault="006D2E90" w:rsidP="00C01807">
      <w:pPr>
        <w:rPr>
          <w:i/>
          <w:lang w:val="en-GB"/>
        </w:rPr>
      </w:pPr>
      <w:r>
        <w:rPr>
          <w:i/>
          <w:lang w:val="en-GB"/>
        </w:rPr>
        <w:t xml:space="preserve"> </w:t>
      </w:r>
      <w:r w:rsidR="002E64EC">
        <w:rPr>
          <w:i/>
          <w:lang w:val="en-GB"/>
        </w:rPr>
        <w:tab/>
      </w:r>
      <w:r w:rsidR="00F622C3">
        <w:rPr>
          <w:i/>
          <w:lang w:val="en-GB"/>
        </w:rPr>
        <w:t>11.1%</w:t>
      </w:r>
      <w:r w:rsidR="00F622C3">
        <w:rPr>
          <w:i/>
          <w:lang w:val="en-GB"/>
        </w:rPr>
        <w:tab/>
        <w:t xml:space="preserve">To look up </w:t>
      </w:r>
      <w:r w:rsidR="00E72C8F">
        <w:rPr>
          <w:i/>
          <w:lang w:val="en-GB"/>
        </w:rPr>
        <w:t>survey</w:t>
      </w:r>
      <w:r w:rsidR="00F622C3">
        <w:rPr>
          <w:i/>
          <w:lang w:val="en-GB"/>
        </w:rPr>
        <w:t xml:space="preserve"> information</w:t>
      </w:r>
    </w:p>
    <w:p w:rsidR="00F622C3" w:rsidRDefault="00F622C3" w:rsidP="002E64EC">
      <w:pPr>
        <w:ind w:firstLine="720"/>
        <w:rPr>
          <w:i/>
          <w:lang w:val="en-GB"/>
        </w:rPr>
      </w:pPr>
      <w:r>
        <w:rPr>
          <w:i/>
          <w:lang w:val="en-GB"/>
        </w:rPr>
        <w:t xml:space="preserve">2.5% </w:t>
      </w:r>
      <w:r>
        <w:rPr>
          <w:i/>
          <w:lang w:val="en-GB"/>
        </w:rPr>
        <w:tab/>
        <w:t>To look up general health information</w:t>
      </w:r>
    </w:p>
    <w:p w:rsidR="00F622C3" w:rsidRDefault="00F622C3" w:rsidP="002E64EC">
      <w:pPr>
        <w:ind w:firstLine="720"/>
        <w:rPr>
          <w:i/>
          <w:lang w:val="en-GB"/>
        </w:rPr>
      </w:pPr>
      <w:r>
        <w:rPr>
          <w:i/>
          <w:lang w:val="en-GB"/>
        </w:rPr>
        <w:t xml:space="preserve">79.0% </w:t>
      </w:r>
      <w:r>
        <w:rPr>
          <w:i/>
          <w:lang w:val="en-GB"/>
        </w:rPr>
        <w:tab/>
        <w:t>To order repeat prescriptions</w:t>
      </w:r>
    </w:p>
    <w:p w:rsidR="001C3EAA" w:rsidRDefault="001C3EAA" w:rsidP="00C01807">
      <w:pPr>
        <w:rPr>
          <w:i/>
          <w:lang w:val="en-GB"/>
        </w:rPr>
      </w:pPr>
    </w:p>
    <w:p w:rsidR="009C0A70" w:rsidRDefault="009C0A70" w:rsidP="00C01807">
      <w:pPr>
        <w:rPr>
          <w:b/>
          <w:lang w:val="en-GB"/>
        </w:rPr>
      </w:pPr>
      <w:r>
        <w:rPr>
          <w:b/>
          <w:lang w:val="en-GB"/>
        </w:rPr>
        <w:lastRenderedPageBreak/>
        <w:t>Q4</w:t>
      </w:r>
      <w:r>
        <w:rPr>
          <w:b/>
          <w:lang w:val="en-GB"/>
        </w:rPr>
        <w:tab/>
        <w:t>Would you like to be able to book appointments online?</w:t>
      </w:r>
    </w:p>
    <w:p w:rsidR="009C0A70" w:rsidRPr="009C0A70" w:rsidRDefault="009C0A70" w:rsidP="00C01807">
      <w:pPr>
        <w:rPr>
          <w:b/>
          <w:lang w:val="en-GB"/>
        </w:rPr>
      </w:pPr>
    </w:p>
    <w:p w:rsidR="001C3EAA" w:rsidRDefault="001C3EAA" w:rsidP="002E64EC">
      <w:pPr>
        <w:ind w:firstLine="720"/>
        <w:rPr>
          <w:i/>
          <w:lang w:val="en-GB"/>
        </w:rPr>
      </w:pPr>
      <w:r>
        <w:rPr>
          <w:i/>
          <w:lang w:val="en-GB"/>
        </w:rPr>
        <w:t>76.5% of patients would like to be able to book appointments on line</w:t>
      </w:r>
    </w:p>
    <w:p w:rsidR="001C3EAA" w:rsidRDefault="001C3EAA" w:rsidP="002E64EC">
      <w:pPr>
        <w:ind w:firstLine="720"/>
        <w:rPr>
          <w:i/>
          <w:lang w:val="en-GB"/>
        </w:rPr>
      </w:pPr>
      <w:r>
        <w:rPr>
          <w:i/>
          <w:lang w:val="en-GB"/>
        </w:rPr>
        <w:t>23.6% of patients said they did not want to book appointments on line</w:t>
      </w:r>
    </w:p>
    <w:p w:rsidR="001C3EAA" w:rsidRDefault="001C3EAA" w:rsidP="00C01807">
      <w:pPr>
        <w:rPr>
          <w:i/>
          <w:lang w:val="en-GB"/>
        </w:rPr>
      </w:pPr>
    </w:p>
    <w:p w:rsidR="009C0A70" w:rsidRDefault="009C0A70" w:rsidP="002E64EC">
      <w:pPr>
        <w:ind w:left="720" w:hanging="720"/>
        <w:rPr>
          <w:b/>
          <w:lang w:val="en-GB"/>
        </w:rPr>
      </w:pPr>
      <w:r>
        <w:rPr>
          <w:b/>
          <w:lang w:val="en-GB"/>
        </w:rPr>
        <w:t>Q5</w:t>
      </w:r>
      <w:r>
        <w:rPr>
          <w:b/>
          <w:lang w:val="en-GB"/>
        </w:rPr>
        <w:tab/>
        <w:t>What percentage of appointments do you think should be available to book online?</w:t>
      </w:r>
    </w:p>
    <w:p w:rsidR="002E64EC" w:rsidRDefault="002E64EC" w:rsidP="00C01807">
      <w:pPr>
        <w:rPr>
          <w:b/>
          <w:lang w:val="en-GB"/>
        </w:rPr>
      </w:pPr>
      <w:r>
        <w:rPr>
          <w:b/>
          <w:lang w:val="en-GB"/>
        </w:rPr>
        <w:tab/>
      </w:r>
    </w:p>
    <w:p w:rsidR="001C3EAA" w:rsidRDefault="000E0A25" w:rsidP="002E64EC">
      <w:pPr>
        <w:ind w:firstLine="720"/>
        <w:rPr>
          <w:i/>
          <w:lang w:val="en-GB"/>
        </w:rPr>
      </w:pPr>
      <w:r>
        <w:rPr>
          <w:i/>
          <w:lang w:val="en-GB"/>
        </w:rPr>
        <w:t>19% of patients did not want any appointments to be made available on line</w:t>
      </w:r>
    </w:p>
    <w:p w:rsidR="000E0A25" w:rsidRDefault="000E0A25" w:rsidP="002E64EC">
      <w:pPr>
        <w:ind w:firstLine="720"/>
        <w:rPr>
          <w:i/>
          <w:lang w:val="en-GB"/>
        </w:rPr>
      </w:pPr>
      <w:r>
        <w:rPr>
          <w:i/>
          <w:lang w:val="en-GB"/>
        </w:rPr>
        <w:t>9.3% of patients wanted up to 10% of appointments to be available to book on line</w:t>
      </w:r>
    </w:p>
    <w:p w:rsidR="000E0A25" w:rsidRPr="006D2E90" w:rsidRDefault="000E0A25" w:rsidP="002E64EC">
      <w:pPr>
        <w:ind w:firstLine="720"/>
        <w:rPr>
          <w:i/>
          <w:lang w:val="en-GB"/>
        </w:rPr>
      </w:pPr>
      <w:r>
        <w:rPr>
          <w:i/>
          <w:lang w:val="en-GB"/>
        </w:rPr>
        <w:t xml:space="preserve">21.4% of patients wanted up to </w:t>
      </w:r>
      <w:r w:rsidR="009C0A70">
        <w:rPr>
          <w:i/>
          <w:lang w:val="en-GB"/>
        </w:rPr>
        <w:t>20</w:t>
      </w:r>
      <w:r>
        <w:rPr>
          <w:i/>
          <w:lang w:val="en-GB"/>
        </w:rPr>
        <w:t>% of appointments to be available to book on line</w:t>
      </w:r>
    </w:p>
    <w:p w:rsidR="000E0A25" w:rsidRPr="006D2E90" w:rsidRDefault="009C0A70" w:rsidP="002E64EC">
      <w:pPr>
        <w:ind w:firstLine="720"/>
        <w:rPr>
          <w:i/>
          <w:lang w:val="en-GB"/>
        </w:rPr>
      </w:pPr>
      <w:r>
        <w:rPr>
          <w:i/>
          <w:lang w:val="en-GB"/>
        </w:rPr>
        <w:t>17.9% of patients wanted up to 3</w:t>
      </w:r>
      <w:r w:rsidR="000E0A25">
        <w:rPr>
          <w:i/>
          <w:lang w:val="en-GB"/>
        </w:rPr>
        <w:t>0% of appointments to be available to book on line</w:t>
      </w:r>
    </w:p>
    <w:p w:rsidR="009C0A70" w:rsidRDefault="009C0A70" w:rsidP="002E64EC">
      <w:pPr>
        <w:ind w:firstLine="720"/>
        <w:rPr>
          <w:i/>
          <w:lang w:val="en-GB"/>
        </w:rPr>
      </w:pPr>
      <w:r>
        <w:rPr>
          <w:i/>
          <w:lang w:val="en-GB"/>
        </w:rPr>
        <w:t>32.9% of patients wanted up to 40% of appointments to be available to book on line</w:t>
      </w:r>
    </w:p>
    <w:p w:rsidR="009C0A70" w:rsidRDefault="009C0A70" w:rsidP="009C0A70">
      <w:pPr>
        <w:rPr>
          <w:i/>
          <w:lang w:val="en-GB"/>
        </w:rPr>
      </w:pPr>
    </w:p>
    <w:p w:rsidR="009C0A70" w:rsidRDefault="009C0A70" w:rsidP="009C0A70">
      <w:pPr>
        <w:rPr>
          <w:b/>
          <w:lang w:val="en-GB"/>
        </w:rPr>
      </w:pPr>
      <w:r>
        <w:rPr>
          <w:b/>
          <w:lang w:val="en-GB"/>
        </w:rPr>
        <w:t>Q6</w:t>
      </w:r>
      <w:r>
        <w:rPr>
          <w:b/>
          <w:lang w:val="en-GB"/>
        </w:rPr>
        <w:tab/>
        <w:t>Are you happy with the level of service you received at the surgery?</w:t>
      </w:r>
    </w:p>
    <w:p w:rsidR="002E64EC" w:rsidRDefault="002E64EC" w:rsidP="009C0A70">
      <w:pPr>
        <w:rPr>
          <w:b/>
          <w:lang w:val="en-GB"/>
        </w:rPr>
      </w:pPr>
    </w:p>
    <w:p w:rsidR="002E64EC" w:rsidRPr="002E64EC" w:rsidRDefault="002E64EC" w:rsidP="002E64EC">
      <w:pPr>
        <w:ind w:left="720"/>
        <w:rPr>
          <w:i/>
          <w:lang w:val="en-GB"/>
        </w:rPr>
      </w:pPr>
      <w:r>
        <w:rPr>
          <w:i/>
          <w:lang w:val="en-GB"/>
        </w:rPr>
        <w:t>97.1% of patients said they are happy with the level of service they receive at the surgery</w:t>
      </w:r>
    </w:p>
    <w:p w:rsidR="000E0A25" w:rsidRDefault="000E0A25" w:rsidP="00C01807">
      <w:pPr>
        <w:rPr>
          <w:i/>
          <w:lang w:val="en-GB"/>
        </w:rPr>
      </w:pPr>
    </w:p>
    <w:p w:rsidR="002E64EC" w:rsidRDefault="002E64EC" w:rsidP="00C01807">
      <w:pPr>
        <w:rPr>
          <w:b/>
          <w:lang w:val="en-GB"/>
        </w:rPr>
      </w:pPr>
      <w:r>
        <w:rPr>
          <w:b/>
          <w:lang w:val="en-GB"/>
        </w:rPr>
        <w:t>Q7</w:t>
      </w:r>
      <w:r>
        <w:rPr>
          <w:b/>
          <w:lang w:val="en-GB"/>
        </w:rPr>
        <w:tab/>
        <w:t>Do you feel you are usually treated with dignity and respect at the practice?</w:t>
      </w:r>
    </w:p>
    <w:p w:rsidR="002E64EC" w:rsidRDefault="002E64EC" w:rsidP="00C01807">
      <w:pPr>
        <w:rPr>
          <w:b/>
          <w:lang w:val="en-GB"/>
        </w:rPr>
      </w:pPr>
    </w:p>
    <w:p w:rsidR="002E64EC" w:rsidRDefault="002E64EC" w:rsidP="00C01807">
      <w:pPr>
        <w:rPr>
          <w:i/>
          <w:lang w:val="en-GB"/>
        </w:rPr>
      </w:pPr>
      <w:r>
        <w:rPr>
          <w:i/>
          <w:lang w:val="en-GB"/>
        </w:rPr>
        <w:tab/>
        <w:t>100% of patients feel they are usually treated with dignity and respect</w:t>
      </w:r>
    </w:p>
    <w:p w:rsidR="002E64EC" w:rsidRDefault="002E64EC" w:rsidP="00C01807">
      <w:pPr>
        <w:rPr>
          <w:i/>
          <w:lang w:val="en-GB"/>
        </w:rPr>
      </w:pPr>
    </w:p>
    <w:p w:rsidR="002E64EC" w:rsidRDefault="002E64EC" w:rsidP="00C01807">
      <w:pPr>
        <w:rPr>
          <w:b/>
          <w:lang w:val="en-GB"/>
        </w:rPr>
      </w:pPr>
      <w:r>
        <w:rPr>
          <w:b/>
          <w:lang w:val="en-GB"/>
        </w:rPr>
        <w:t>Additional Comments Received</w:t>
      </w:r>
    </w:p>
    <w:p w:rsidR="002E64EC" w:rsidRDefault="002E64EC" w:rsidP="00C01807">
      <w:pPr>
        <w:rPr>
          <w:b/>
          <w:lang w:val="en-GB"/>
        </w:rPr>
      </w:pPr>
    </w:p>
    <w:p w:rsidR="002E64EC" w:rsidRDefault="002E64EC" w:rsidP="00C01807">
      <w:pPr>
        <w:rPr>
          <w:lang w:val="en-GB"/>
        </w:rPr>
      </w:pPr>
      <w:r>
        <w:rPr>
          <w:lang w:val="en-GB"/>
        </w:rPr>
        <w:t>A number of additional comments were received from patients who completed the survey:</w:t>
      </w:r>
    </w:p>
    <w:p w:rsidR="002E64EC" w:rsidRDefault="002E64EC" w:rsidP="00C01807">
      <w:pPr>
        <w:rPr>
          <w:lang w:val="en-GB"/>
        </w:rPr>
      </w:pPr>
    </w:p>
    <w:p w:rsidR="002E64EC" w:rsidRDefault="002E64EC" w:rsidP="00C01807">
      <w:pPr>
        <w:rPr>
          <w:lang w:val="en-GB"/>
        </w:rPr>
      </w:pPr>
      <w:r>
        <w:rPr>
          <w:lang w:val="en-GB"/>
        </w:rPr>
        <w:t>“Happy, friendly, helpful staff – nothing is ever too much trouble”</w:t>
      </w:r>
    </w:p>
    <w:p w:rsidR="002E64EC" w:rsidRDefault="002E64EC" w:rsidP="00C01807">
      <w:pPr>
        <w:rPr>
          <w:lang w:val="en-GB"/>
        </w:rPr>
      </w:pPr>
      <w:r>
        <w:rPr>
          <w:lang w:val="en-GB"/>
        </w:rPr>
        <w:t>“No complaints at all, very satisfied with service</w:t>
      </w:r>
      <w:r w:rsidR="00FE33EC">
        <w:rPr>
          <w:lang w:val="en-GB"/>
        </w:rPr>
        <w:t>”</w:t>
      </w:r>
    </w:p>
    <w:p w:rsidR="00FE33EC" w:rsidRDefault="00FE33EC" w:rsidP="00C01807">
      <w:pPr>
        <w:rPr>
          <w:lang w:val="en-GB"/>
        </w:rPr>
      </w:pPr>
      <w:r>
        <w:rPr>
          <w:lang w:val="en-GB"/>
        </w:rPr>
        <w:t>“Usually at least 30 minute waiting time regardless of time of day”</w:t>
      </w:r>
    </w:p>
    <w:p w:rsidR="00FE33EC" w:rsidRDefault="00FE33EC" w:rsidP="00C01807">
      <w:pPr>
        <w:rPr>
          <w:lang w:val="en-GB"/>
        </w:rPr>
      </w:pPr>
      <w:r>
        <w:rPr>
          <w:lang w:val="en-GB"/>
        </w:rPr>
        <w:t>“Great service”</w:t>
      </w:r>
    </w:p>
    <w:p w:rsidR="00FE33EC" w:rsidRDefault="00FE33EC" w:rsidP="00C01807">
      <w:pPr>
        <w:rPr>
          <w:lang w:val="en-GB"/>
        </w:rPr>
      </w:pPr>
      <w:r>
        <w:rPr>
          <w:lang w:val="en-GB"/>
        </w:rPr>
        <w:t>“Would like it if you are made aware of the waiting times”</w:t>
      </w:r>
    </w:p>
    <w:p w:rsidR="00FE33EC" w:rsidRDefault="00FE33EC" w:rsidP="00C01807">
      <w:pPr>
        <w:rPr>
          <w:lang w:val="en-GB"/>
        </w:rPr>
      </w:pPr>
      <w:r>
        <w:rPr>
          <w:lang w:val="en-GB"/>
        </w:rPr>
        <w:t>“Brilliant”</w:t>
      </w:r>
    </w:p>
    <w:p w:rsidR="00FE33EC" w:rsidRDefault="00FE33EC" w:rsidP="00C01807">
      <w:pPr>
        <w:rPr>
          <w:lang w:val="en-GB"/>
        </w:rPr>
      </w:pPr>
      <w:r>
        <w:rPr>
          <w:lang w:val="en-GB"/>
        </w:rPr>
        <w:t>“Always appreciate being able to see a Doctor the same day or the next day”</w:t>
      </w:r>
    </w:p>
    <w:p w:rsidR="00FE33EC" w:rsidRDefault="00FE33EC" w:rsidP="00C01807">
      <w:pPr>
        <w:rPr>
          <w:lang w:val="en-GB"/>
        </w:rPr>
      </w:pPr>
    </w:p>
    <w:p w:rsidR="00FE33EC" w:rsidRDefault="00FE33EC" w:rsidP="00C01807">
      <w:pPr>
        <w:rPr>
          <w:lang w:val="en-GB"/>
        </w:rPr>
      </w:pPr>
      <w:r>
        <w:rPr>
          <w:lang w:val="en-GB"/>
        </w:rPr>
        <w:t>The survey results were shared with the Patient Participation Group and they were asked to comment on both the results and on the proposed service changes.</w:t>
      </w:r>
    </w:p>
    <w:p w:rsidR="00FE33EC" w:rsidRDefault="00FE33EC" w:rsidP="00C01807">
      <w:pPr>
        <w:rPr>
          <w:lang w:val="en-GB"/>
        </w:rPr>
      </w:pPr>
    </w:p>
    <w:p w:rsidR="00C00D47" w:rsidRDefault="00C00D47" w:rsidP="00C01807">
      <w:pPr>
        <w:rPr>
          <w:b/>
          <w:u w:val="single"/>
          <w:lang w:val="en-GB"/>
        </w:rPr>
      </w:pPr>
      <w:r w:rsidRPr="00C00D47">
        <w:rPr>
          <w:b/>
          <w:u w:val="single"/>
          <w:lang w:val="en-GB"/>
        </w:rPr>
        <w:t>Outcomes</w:t>
      </w:r>
    </w:p>
    <w:p w:rsidR="00C00D47" w:rsidRDefault="00C00D47" w:rsidP="00C01807">
      <w:pPr>
        <w:rPr>
          <w:b/>
          <w:u w:val="single"/>
          <w:lang w:val="en-GB"/>
        </w:rPr>
      </w:pPr>
    </w:p>
    <w:p w:rsidR="00C00D47" w:rsidRDefault="00C00D47" w:rsidP="00C01807">
      <w:pPr>
        <w:rPr>
          <w:lang w:val="en-GB"/>
        </w:rPr>
      </w:pPr>
      <w:r>
        <w:rPr>
          <w:lang w:val="en-GB"/>
        </w:rPr>
        <w:t xml:space="preserve">Results of the survey were distributed to the Patient Group for their comments and subsequently a report was prepared and approved by the Group.  </w:t>
      </w:r>
    </w:p>
    <w:p w:rsidR="00C00D47" w:rsidRDefault="00C00D47" w:rsidP="00C01807">
      <w:pPr>
        <w:rPr>
          <w:lang w:val="en-GB"/>
        </w:rPr>
      </w:pPr>
    </w:p>
    <w:p w:rsidR="00C00D47" w:rsidRDefault="00C00D47" w:rsidP="00C01807">
      <w:pPr>
        <w:rPr>
          <w:lang w:val="en-GB"/>
        </w:rPr>
      </w:pPr>
      <w:r>
        <w:rPr>
          <w:lang w:val="en-GB"/>
        </w:rPr>
        <w:t xml:space="preserve">The Patient Group raised concerns </w:t>
      </w:r>
      <w:r w:rsidR="00D82F68">
        <w:rPr>
          <w:lang w:val="en-GB"/>
        </w:rPr>
        <w:t>that the practice do not discriminate against those patients without online access and these concerns were considered when allocating online appointment slots.</w:t>
      </w:r>
    </w:p>
    <w:p w:rsidR="00D82F68" w:rsidRPr="00C00D47" w:rsidRDefault="00D82F68" w:rsidP="00C01807">
      <w:pPr>
        <w:rPr>
          <w:lang w:val="en-GB"/>
        </w:rPr>
      </w:pPr>
    </w:p>
    <w:p w:rsidR="00D82F68" w:rsidRDefault="00FE33EC" w:rsidP="00C01807">
      <w:pPr>
        <w:rPr>
          <w:b/>
          <w:u w:val="single"/>
          <w:lang w:val="en-GB"/>
        </w:rPr>
      </w:pPr>
      <w:r w:rsidRPr="00C00D47">
        <w:rPr>
          <w:b/>
          <w:u w:val="single"/>
          <w:lang w:val="en-GB"/>
        </w:rPr>
        <w:lastRenderedPageBreak/>
        <w:t>Action Plan</w:t>
      </w:r>
    </w:p>
    <w:p w:rsidR="00D82F68" w:rsidRDefault="00D82F68" w:rsidP="00C01807">
      <w:pPr>
        <w:rPr>
          <w:b/>
          <w:u w:val="single"/>
          <w:lang w:val="en-GB"/>
        </w:rPr>
      </w:pPr>
    </w:p>
    <w:p w:rsidR="00D82F68" w:rsidRDefault="00D82F68" w:rsidP="00C01807">
      <w:pPr>
        <w:rPr>
          <w:lang w:val="en-GB"/>
        </w:rPr>
      </w:pPr>
      <w:r>
        <w:rPr>
          <w:lang w:val="en-GB"/>
        </w:rPr>
        <w:t>The survey indicated that:</w:t>
      </w:r>
    </w:p>
    <w:p w:rsidR="00D82F68" w:rsidRDefault="00D82F68" w:rsidP="00C01807">
      <w:pPr>
        <w:rPr>
          <w:lang w:val="en-GB"/>
        </w:rPr>
      </w:pPr>
    </w:p>
    <w:p w:rsidR="00D82F68" w:rsidRPr="00D82F68" w:rsidRDefault="00D82F68" w:rsidP="00D82F68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>
        <w:rPr>
          <w:lang w:val="en-GB"/>
        </w:rPr>
        <w:t>A large number of patients have access to the internet</w:t>
      </w:r>
    </w:p>
    <w:p w:rsidR="00D82F68" w:rsidRPr="00D82F68" w:rsidRDefault="00D82F68" w:rsidP="00D82F68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>
        <w:rPr>
          <w:lang w:val="en-GB"/>
        </w:rPr>
        <w:t>Only just over 50% of those surveyed use the practice website</w:t>
      </w:r>
    </w:p>
    <w:p w:rsidR="00D82F68" w:rsidRPr="00D82F68" w:rsidRDefault="00D82F68" w:rsidP="00D82F68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>
        <w:rPr>
          <w:lang w:val="en-GB"/>
        </w:rPr>
        <w:t>Patients would like to be able to book appointments on line</w:t>
      </w:r>
    </w:p>
    <w:p w:rsidR="00D82F68" w:rsidRPr="00D82F68" w:rsidRDefault="00D82F68" w:rsidP="00D82F68">
      <w:pPr>
        <w:rPr>
          <w:b/>
          <w:u w:val="single"/>
          <w:lang w:val="en-GB"/>
        </w:rPr>
      </w:pPr>
    </w:p>
    <w:p w:rsidR="00D82F68" w:rsidRDefault="00D82F68" w:rsidP="00D82F68">
      <w:pPr>
        <w:rPr>
          <w:lang w:val="en-GB"/>
        </w:rPr>
      </w:pPr>
      <w:r>
        <w:rPr>
          <w:lang w:val="en-GB"/>
        </w:rPr>
        <w:t>As a result of the survey we plan to:</w:t>
      </w:r>
    </w:p>
    <w:p w:rsidR="00D82F68" w:rsidRDefault="00D82F68" w:rsidP="00D82F68">
      <w:pPr>
        <w:rPr>
          <w:lang w:val="en-GB"/>
        </w:rPr>
      </w:pPr>
    </w:p>
    <w:p w:rsidR="00D82F68" w:rsidRPr="00D82F68" w:rsidRDefault="00D82F68" w:rsidP="00D82F68">
      <w:pPr>
        <w:pStyle w:val="ListParagraph"/>
        <w:numPr>
          <w:ilvl w:val="0"/>
          <w:numId w:val="2"/>
        </w:numPr>
        <w:rPr>
          <w:b/>
          <w:u w:val="single"/>
          <w:lang w:val="en-GB"/>
        </w:rPr>
      </w:pPr>
      <w:r w:rsidRPr="00D82F68">
        <w:rPr>
          <w:lang w:val="en-GB"/>
        </w:rPr>
        <w:t xml:space="preserve">Increase </w:t>
      </w:r>
      <w:r w:rsidR="00FE33EC" w:rsidRPr="00D82F68">
        <w:rPr>
          <w:lang w:val="en-GB"/>
        </w:rPr>
        <w:t>online access to i</w:t>
      </w:r>
      <w:r>
        <w:rPr>
          <w:lang w:val="en-GB"/>
        </w:rPr>
        <w:t>nclude booking of appointments</w:t>
      </w:r>
      <w:r w:rsidR="007A0F94">
        <w:rPr>
          <w:lang w:val="en-GB"/>
        </w:rPr>
        <w:t xml:space="preserve"> wef 1 April 2014 </w:t>
      </w:r>
    </w:p>
    <w:p w:rsidR="00D82F68" w:rsidRPr="00D82F68" w:rsidRDefault="00D82F68" w:rsidP="00D82F68">
      <w:pPr>
        <w:pStyle w:val="ListParagraph"/>
        <w:numPr>
          <w:ilvl w:val="0"/>
          <w:numId w:val="2"/>
        </w:numPr>
        <w:rPr>
          <w:b/>
          <w:u w:val="single"/>
          <w:lang w:val="en-GB"/>
        </w:rPr>
      </w:pPr>
      <w:r>
        <w:rPr>
          <w:lang w:val="en-GB"/>
        </w:rPr>
        <w:t>A</w:t>
      </w:r>
      <w:r w:rsidR="00FE33EC" w:rsidRPr="00D82F68">
        <w:rPr>
          <w:lang w:val="en-GB"/>
        </w:rPr>
        <w:t>ctively promote this service on</w:t>
      </w:r>
      <w:r>
        <w:rPr>
          <w:lang w:val="en-GB"/>
        </w:rPr>
        <w:t xml:space="preserve"> its website wef 10 March 2014</w:t>
      </w:r>
    </w:p>
    <w:p w:rsidR="00D82F68" w:rsidRPr="00D82F68" w:rsidRDefault="00D82F68" w:rsidP="00D82F68">
      <w:pPr>
        <w:pStyle w:val="ListParagraph"/>
        <w:numPr>
          <w:ilvl w:val="0"/>
          <w:numId w:val="2"/>
        </w:numPr>
        <w:rPr>
          <w:b/>
          <w:u w:val="single"/>
          <w:lang w:val="en-GB"/>
        </w:rPr>
      </w:pPr>
      <w:r>
        <w:rPr>
          <w:lang w:val="en-GB"/>
        </w:rPr>
        <w:t>Make</w:t>
      </w:r>
      <w:r w:rsidR="00FE33EC" w:rsidRPr="00D82F68">
        <w:rPr>
          <w:lang w:val="en-GB"/>
        </w:rPr>
        <w:t xml:space="preserve"> 30</w:t>
      </w:r>
      <w:r>
        <w:rPr>
          <w:lang w:val="en-GB"/>
        </w:rPr>
        <w:t>% of doctor appointments</w:t>
      </w:r>
      <w:r w:rsidR="00FE33EC" w:rsidRPr="00D82F68">
        <w:rPr>
          <w:lang w:val="en-GB"/>
        </w:rPr>
        <w:t xml:space="preserve"> available for online booking and this will be reviewed at the end of June 2014.  </w:t>
      </w:r>
    </w:p>
    <w:p w:rsidR="00D82F68" w:rsidRPr="00D82F68" w:rsidRDefault="00D82F68" w:rsidP="00D82F68">
      <w:pPr>
        <w:rPr>
          <w:b/>
          <w:u w:val="single"/>
          <w:lang w:val="en-GB"/>
        </w:rPr>
      </w:pPr>
    </w:p>
    <w:p w:rsidR="00D82F68" w:rsidRDefault="00FE33EC" w:rsidP="00D82F68">
      <w:pPr>
        <w:rPr>
          <w:lang w:val="en-GB"/>
        </w:rPr>
      </w:pPr>
      <w:r w:rsidRPr="00D82F68">
        <w:rPr>
          <w:lang w:val="en-GB"/>
        </w:rPr>
        <w:t>It was considered</w:t>
      </w:r>
      <w:r w:rsidR="007A0F94">
        <w:rPr>
          <w:lang w:val="en-GB"/>
        </w:rPr>
        <w:t xml:space="preserve"> </w:t>
      </w:r>
      <w:r w:rsidR="00D82F68">
        <w:rPr>
          <w:lang w:val="en-GB"/>
        </w:rPr>
        <w:t>that 30% was</w:t>
      </w:r>
      <w:r w:rsidRPr="00D82F68">
        <w:rPr>
          <w:lang w:val="en-GB"/>
        </w:rPr>
        <w:t xml:space="preserve"> a reasonable percentage of appointments to be made available for online booking as we do not wish to disadvantage patients </w:t>
      </w:r>
      <w:r w:rsidR="00D82F68">
        <w:rPr>
          <w:lang w:val="en-GB"/>
        </w:rPr>
        <w:t xml:space="preserve">who either do not want </w:t>
      </w:r>
      <w:r w:rsidR="00D82F68" w:rsidRPr="00D82F68">
        <w:rPr>
          <w:lang w:val="en-GB"/>
        </w:rPr>
        <w:t>to use this option or do not have internet access.</w:t>
      </w:r>
    </w:p>
    <w:p w:rsidR="00D82F68" w:rsidRDefault="00D82F68" w:rsidP="00D82F68">
      <w:pPr>
        <w:rPr>
          <w:lang w:val="en-GB"/>
        </w:rPr>
      </w:pPr>
    </w:p>
    <w:p w:rsidR="007A0F94" w:rsidRDefault="00D82F68" w:rsidP="00D82F68">
      <w:pPr>
        <w:rPr>
          <w:lang w:val="en-GB"/>
        </w:rPr>
      </w:pPr>
      <w:r>
        <w:rPr>
          <w:lang w:val="en-GB"/>
        </w:rPr>
        <w:t>This plan has been agreed with the Patient Group and a meeting is planned for the beginn</w:t>
      </w:r>
      <w:r w:rsidR="007A0F94">
        <w:rPr>
          <w:lang w:val="en-GB"/>
        </w:rPr>
        <w:t>ing of July to review progress and thereafter reviewed on a quarterly basis by the Practice Manager.</w:t>
      </w:r>
    </w:p>
    <w:p w:rsidR="007A0F94" w:rsidRDefault="007A0F94" w:rsidP="00D82F68">
      <w:pPr>
        <w:rPr>
          <w:lang w:val="en-GB"/>
        </w:rPr>
      </w:pPr>
    </w:p>
    <w:p w:rsidR="00FE33EC" w:rsidRPr="00D82F68" w:rsidRDefault="00D82F68" w:rsidP="00D82F68">
      <w:pPr>
        <w:rPr>
          <w:b/>
          <w:u w:val="single"/>
          <w:lang w:val="en-GB"/>
        </w:rPr>
      </w:pPr>
      <w:r>
        <w:rPr>
          <w:lang w:val="en-GB"/>
        </w:rPr>
        <w:t>The responsibility for implementation will be the Practice Manager and Senior Receptionist.</w:t>
      </w:r>
    </w:p>
    <w:p w:rsidR="00C01807" w:rsidRDefault="00C01807" w:rsidP="00C01807">
      <w:pPr>
        <w:rPr>
          <w:lang w:val="en-GB"/>
        </w:rPr>
      </w:pPr>
    </w:p>
    <w:p w:rsidR="0083109A" w:rsidRDefault="0083109A" w:rsidP="00C01807">
      <w:pPr>
        <w:rPr>
          <w:lang w:val="en-GB"/>
        </w:rPr>
      </w:pPr>
      <w:r>
        <w:rPr>
          <w:lang w:val="en-GB"/>
        </w:rPr>
        <w:t>Website Address:  www.catshillvillagesurgery.co.uk</w:t>
      </w:r>
    </w:p>
    <w:sectPr w:rsidR="0083109A" w:rsidSect="00C9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3F1A"/>
    <w:multiLevelType w:val="hybridMultilevel"/>
    <w:tmpl w:val="261E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2D38"/>
    <w:multiLevelType w:val="hybridMultilevel"/>
    <w:tmpl w:val="FE7A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807"/>
    <w:rsid w:val="000E0A25"/>
    <w:rsid w:val="001C3EAA"/>
    <w:rsid w:val="002824BE"/>
    <w:rsid w:val="002E64EC"/>
    <w:rsid w:val="00466DBE"/>
    <w:rsid w:val="005A4F91"/>
    <w:rsid w:val="006D2E90"/>
    <w:rsid w:val="00791DCD"/>
    <w:rsid w:val="007A0F94"/>
    <w:rsid w:val="008045A0"/>
    <w:rsid w:val="0083109A"/>
    <w:rsid w:val="009C0A70"/>
    <w:rsid w:val="00A139E3"/>
    <w:rsid w:val="00AF30D5"/>
    <w:rsid w:val="00B30230"/>
    <w:rsid w:val="00BC6A22"/>
    <w:rsid w:val="00C00D47"/>
    <w:rsid w:val="00C01807"/>
    <w:rsid w:val="00C23E8A"/>
    <w:rsid w:val="00C90890"/>
    <w:rsid w:val="00C938AF"/>
    <w:rsid w:val="00D82F68"/>
    <w:rsid w:val="00E72C8F"/>
    <w:rsid w:val="00F622C3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E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E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E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E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3E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E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E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E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E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E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E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E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E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E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E8A"/>
    <w:rPr>
      <w:b/>
      <w:bCs/>
    </w:rPr>
  </w:style>
  <w:style w:type="character" w:styleId="Emphasis">
    <w:name w:val="Emphasis"/>
    <w:basedOn w:val="DefaultParagraphFont"/>
    <w:uiPriority w:val="20"/>
    <w:qFormat/>
    <w:rsid w:val="00C23E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E8A"/>
    <w:rPr>
      <w:szCs w:val="32"/>
    </w:rPr>
  </w:style>
  <w:style w:type="paragraph" w:styleId="ListParagraph">
    <w:name w:val="List Paragraph"/>
    <w:basedOn w:val="Normal"/>
    <w:uiPriority w:val="34"/>
    <w:qFormat/>
    <w:rsid w:val="00C23E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E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E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E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E8A"/>
    <w:rPr>
      <w:b/>
      <w:i/>
      <w:sz w:val="24"/>
    </w:rPr>
  </w:style>
  <w:style w:type="character" w:styleId="SubtleEmphasis">
    <w:name w:val="Subtle Emphasis"/>
    <w:uiPriority w:val="19"/>
    <w:qFormat/>
    <w:rsid w:val="00C23E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E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E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E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E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E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w goodchild</cp:lastModifiedBy>
  <cp:revision>2</cp:revision>
  <dcterms:created xsi:type="dcterms:W3CDTF">2014-06-30T10:07:00Z</dcterms:created>
  <dcterms:modified xsi:type="dcterms:W3CDTF">2014-06-30T10:07:00Z</dcterms:modified>
</cp:coreProperties>
</file>